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41"/>
        <w:tblW w:w="50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491"/>
      </w:tblGrid>
      <w:tr w:rsidR="007D15F6" w:rsidTr="007D15F6">
        <w:trPr>
          <w:trHeight w:val="1627"/>
        </w:trPr>
        <w:tc>
          <w:tcPr>
            <w:tcW w:w="5000" w:type="pct"/>
            <w:vAlign w:val="bottom"/>
          </w:tcPr>
          <w:p w:rsidR="007D15F6" w:rsidRDefault="007D15F6" w:rsidP="007D15F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7700" cy="800100"/>
                  <wp:effectExtent l="19050" t="0" r="0" b="0"/>
                  <wp:docPr id="1" name="Рисунок 1" descr="Губское СП од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убское СП од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15F6" w:rsidRDefault="007D15F6" w:rsidP="007D15F6">
            <w:pPr>
              <w:jc w:val="center"/>
            </w:pPr>
          </w:p>
        </w:tc>
      </w:tr>
      <w:tr w:rsidR="007D15F6" w:rsidTr="007D15F6">
        <w:trPr>
          <w:trHeight w:val="1429"/>
        </w:trPr>
        <w:tc>
          <w:tcPr>
            <w:tcW w:w="5000" w:type="pct"/>
          </w:tcPr>
          <w:p w:rsidR="007D15F6" w:rsidRDefault="007D15F6" w:rsidP="007D15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СОВЕТ ГУБСКОГО СЕЛЬСКОГО ПОСЕЛЕНИЯ </w:t>
            </w:r>
          </w:p>
          <w:p w:rsidR="007D15F6" w:rsidRDefault="007D15F6" w:rsidP="007D15F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МОСТОВСКОГО  РАЙОНА </w:t>
            </w:r>
          </w:p>
          <w:p w:rsidR="007D15F6" w:rsidRPr="007D15F6" w:rsidRDefault="007D15F6" w:rsidP="007D15F6">
            <w:pPr>
              <w:jc w:val="center"/>
              <w:rPr>
                <w:b/>
                <w:sz w:val="32"/>
                <w:szCs w:val="32"/>
              </w:rPr>
            </w:pPr>
            <w:r w:rsidRPr="007D15F6">
              <w:rPr>
                <w:b/>
                <w:sz w:val="32"/>
                <w:szCs w:val="32"/>
              </w:rPr>
              <w:t>РЕШЕНИЕ</w:t>
            </w:r>
          </w:p>
        </w:tc>
      </w:tr>
      <w:tr w:rsidR="007D15F6" w:rsidTr="007D15F6">
        <w:trPr>
          <w:trHeight w:val="360"/>
        </w:trPr>
        <w:tc>
          <w:tcPr>
            <w:tcW w:w="5000" w:type="pct"/>
          </w:tcPr>
          <w:p w:rsidR="007D15F6" w:rsidRDefault="0034638F" w:rsidP="004A7D09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4A7D09">
              <w:rPr>
                <w:sz w:val="28"/>
                <w:szCs w:val="28"/>
              </w:rPr>
              <w:t>о</w:t>
            </w:r>
            <w:r w:rsidR="007D15F6">
              <w:rPr>
                <w:sz w:val="28"/>
                <w:szCs w:val="28"/>
              </w:rPr>
              <w:t>т</w:t>
            </w:r>
            <w:r w:rsidR="004A7D09">
              <w:rPr>
                <w:sz w:val="28"/>
                <w:szCs w:val="28"/>
              </w:rPr>
              <w:t xml:space="preserve"> 19.09.2018                     </w:t>
            </w:r>
            <w:r w:rsidR="007D15F6">
              <w:rPr>
                <w:sz w:val="28"/>
                <w:szCs w:val="28"/>
              </w:rPr>
              <w:tab/>
            </w:r>
            <w:r w:rsidR="007D15F6">
              <w:rPr>
                <w:sz w:val="28"/>
                <w:szCs w:val="28"/>
                <w:lang w:val="en-US"/>
              </w:rPr>
              <w:t xml:space="preserve">                                                  </w:t>
            </w:r>
            <w:r w:rsidR="007D15F6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</w:t>
            </w:r>
            <w:r w:rsidR="007D15F6">
              <w:rPr>
                <w:sz w:val="28"/>
                <w:szCs w:val="28"/>
              </w:rPr>
              <w:t xml:space="preserve"> № </w:t>
            </w:r>
            <w:r w:rsidR="004A7D09">
              <w:rPr>
                <w:sz w:val="28"/>
                <w:szCs w:val="28"/>
              </w:rPr>
              <w:t xml:space="preserve"> 198</w:t>
            </w:r>
          </w:p>
        </w:tc>
      </w:tr>
      <w:tr w:rsidR="007D15F6" w:rsidTr="007D15F6">
        <w:tc>
          <w:tcPr>
            <w:tcW w:w="5000" w:type="pct"/>
          </w:tcPr>
          <w:p w:rsidR="007D15F6" w:rsidRDefault="007D15F6" w:rsidP="007D1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станица Губская</w:t>
            </w:r>
          </w:p>
          <w:p w:rsidR="007D15F6" w:rsidRDefault="007D15F6" w:rsidP="007D15F6">
            <w:pPr>
              <w:jc w:val="center"/>
              <w:rPr>
                <w:sz w:val="28"/>
                <w:szCs w:val="28"/>
              </w:rPr>
            </w:pPr>
          </w:p>
          <w:p w:rsidR="007D15F6" w:rsidRDefault="007D15F6" w:rsidP="007D15F6">
            <w:pPr>
              <w:jc w:val="center"/>
              <w:rPr>
                <w:sz w:val="28"/>
                <w:szCs w:val="28"/>
              </w:rPr>
            </w:pPr>
          </w:p>
        </w:tc>
      </w:tr>
      <w:tr w:rsidR="007D15F6" w:rsidTr="007D15F6">
        <w:tc>
          <w:tcPr>
            <w:tcW w:w="5000" w:type="pct"/>
          </w:tcPr>
          <w:p w:rsidR="007D15F6" w:rsidRDefault="007D15F6" w:rsidP="007D15F6">
            <w:pPr>
              <w:jc w:val="center"/>
              <w:rPr>
                <w:b/>
                <w:sz w:val="28"/>
                <w:szCs w:val="28"/>
              </w:rPr>
            </w:pPr>
            <w:r w:rsidRPr="00EF40B5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признании </w:t>
            </w:r>
            <w:proofErr w:type="gramStart"/>
            <w:r>
              <w:rPr>
                <w:b/>
                <w:sz w:val="28"/>
                <w:szCs w:val="28"/>
              </w:rPr>
              <w:t>утратившим</w:t>
            </w:r>
            <w:proofErr w:type="gramEnd"/>
            <w:r>
              <w:rPr>
                <w:b/>
                <w:sz w:val="28"/>
                <w:szCs w:val="28"/>
              </w:rPr>
              <w:t xml:space="preserve"> силу</w:t>
            </w:r>
            <w:r w:rsidRPr="00EF40B5">
              <w:rPr>
                <w:b/>
                <w:sz w:val="28"/>
                <w:szCs w:val="28"/>
              </w:rPr>
              <w:t xml:space="preserve"> решения Совета Губского сельского </w:t>
            </w:r>
          </w:p>
          <w:p w:rsidR="007D15F6" w:rsidRPr="007D15F6" w:rsidRDefault="007D15F6" w:rsidP="007D15F6">
            <w:pPr>
              <w:jc w:val="center"/>
              <w:rPr>
                <w:b/>
                <w:sz w:val="28"/>
                <w:szCs w:val="28"/>
              </w:rPr>
            </w:pPr>
            <w:r w:rsidRPr="00EF40B5">
              <w:rPr>
                <w:b/>
                <w:sz w:val="28"/>
                <w:szCs w:val="28"/>
              </w:rPr>
              <w:t>поселения от 03</w:t>
            </w:r>
            <w:r w:rsidR="00BF3814">
              <w:rPr>
                <w:b/>
                <w:sz w:val="28"/>
                <w:szCs w:val="28"/>
              </w:rPr>
              <w:t xml:space="preserve"> февраля </w:t>
            </w:r>
            <w:r w:rsidRPr="00EF40B5">
              <w:rPr>
                <w:b/>
                <w:sz w:val="28"/>
                <w:szCs w:val="28"/>
              </w:rPr>
              <w:t>201</w:t>
            </w:r>
            <w:r w:rsidR="0013136E">
              <w:rPr>
                <w:b/>
                <w:sz w:val="28"/>
                <w:szCs w:val="28"/>
              </w:rPr>
              <w:t>6</w:t>
            </w:r>
            <w:r w:rsidRPr="00EF40B5">
              <w:rPr>
                <w:b/>
                <w:sz w:val="28"/>
                <w:szCs w:val="28"/>
              </w:rPr>
              <w:t xml:space="preserve"> года №</w:t>
            </w:r>
            <w:r w:rsidR="0013136E">
              <w:rPr>
                <w:b/>
                <w:sz w:val="28"/>
                <w:szCs w:val="28"/>
              </w:rPr>
              <w:t xml:space="preserve"> </w:t>
            </w:r>
            <w:r w:rsidRPr="00EF40B5">
              <w:rPr>
                <w:b/>
                <w:sz w:val="28"/>
                <w:szCs w:val="28"/>
              </w:rPr>
              <w:t>75 «О предоставлении депутатами Совета Губского сельского поселения Мостовского района сведений о доходах, расходах, об имуществе  и обязательствах имущественного характера, а также сведений о доходах, расходах, об имуществе  и обязательствах имущественного характера своих супруги (супруга) и несовершеннолетних детей</w:t>
            </w:r>
            <w:r>
              <w:rPr>
                <w:b/>
                <w:sz w:val="28"/>
                <w:szCs w:val="28"/>
              </w:rPr>
              <w:t>»</w:t>
            </w:r>
          </w:p>
          <w:p w:rsidR="007D15F6" w:rsidRDefault="007D15F6" w:rsidP="007D15F6">
            <w:pPr>
              <w:jc w:val="center"/>
              <w:rPr>
                <w:b/>
                <w:sz w:val="28"/>
                <w:szCs w:val="28"/>
              </w:rPr>
            </w:pPr>
          </w:p>
          <w:p w:rsidR="0034638F" w:rsidRDefault="0034638F" w:rsidP="007D15F6">
            <w:pPr>
              <w:jc w:val="center"/>
              <w:rPr>
                <w:b/>
                <w:sz w:val="28"/>
                <w:szCs w:val="28"/>
              </w:rPr>
            </w:pPr>
          </w:p>
          <w:p w:rsidR="007D15F6" w:rsidRDefault="007D15F6" w:rsidP="007D15F6">
            <w:pPr>
              <w:jc w:val="center"/>
              <w:rPr>
                <w:b/>
                <w:sz w:val="28"/>
                <w:szCs w:val="28"/>
              </w:rPr>
            </w:pPr>
          </w:p>
          <w:p w:rsidR="007D15F6" w:rsidRDefault="007D15F6" w:rsidP="007D15F6">
            <w:pPr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291255">
              <w:rPr>
                <w:bCs/>
                <w:sz w:val="28"/>
                <w:szCs w:val="28"/>
              </w:rPr>
              <w:t xml:space="preserve">В соответствии с  Федеральным  законом от </w:t>
            </w:r>
            <w:r>
              <w:rPr>
                <w:bCs/>
                <w:sz w:val="28"/>
                <w:szCs w:val="28"/>
              </w:rPr>
              <w:t xml:space="preserve">25 декабря 2008 </w:t>
            </w:r>
            <w:r w:rsidRPr="00291255">
              <w:rPr>
                <w:bCs/>
                <w:sz w:val="28"/>
                <w:szCs w:val="28"/>
              </w:rPr>
              <w:t xml:space="preserve">года </w:t>
            </w:r>
            <w:r>
              <w:rPr>
                <w:bCs/>
                <w:sz w:val="28"/>
                <w:szCs w:val="28"/>
              </w:rPr>
              <w:t xml:space="preserve">                     </w:t>
            </w:r>
            <w:r w:rsidRPr="00291255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273</w:t>
            </w:r>
            <w:r w:rsidRPr="00291255">
              <w:rPr>
                <w:bCs/>
                <w:sz w:val="28"/>
                <w:szCs w:val="28"/>
              </w:rPr>
              <w:t>-ФЗ «</w:t>
            </w:r>
            <w:r>
              <w:rPr>
                <w:bCs/>
                <w:sz w:val="28"/>
                <w:szCs w:val="28"/>
              </w:rPr>
              <w:t>О противодействии коррупции</w:t>
            </w:r>
            <w:r w:rsidRPr="00291255">
              <w:rPr>
                <w:bCs/>
                <w:sz w:val="28"/>
                <w:szCs w:val="28"/>
              </w:rPr>
              <w:t xml:space="preserve">», </w:t>
            </w:r>
            <w:r>
              <w:rPr>
                <w:bCs/>
                <w:sz w:val="28"/>
                <w:szCs w:val="28"/>
              </w:rPr>
              <w:t>Законами Краснодарского края от                 25 июля 2017 года № 3655-КЗ «О порядке предоставления гражданами, претендующими на замещение муниципальных должностей,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</w:t>
            </w:r>
            <w:proofErr w:type="gramEnd"/>
            <w:r>
              <w:rPr>
                <w:bCs/>
                <w:sz w:val="28"/>
                <w:szCs w:val="28"/>
              </w:rPr>
              <w:t xml:space="preserve"> супруг (супругов) и несовершеннолетних детей, от  25 июля 2017 года </w:t>
            </w:r>
            <w:r w:rsidR="0013136E"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 xml:space="preserve">№ 3653-КЗ «О  порядке осуществления проверки достоверности и полноты сведений о доходах, расходах, об имуществе и обязательствах имущественного характера, предоставляемых гражданами, претендующими на замещение муниципальных должностей, и лицами, замещающими муниципальные должности», </w:t>
            </w:r>
            <w:r w:rsidRPr="0014752C">
              <w:rPr>
                <w:sz w:val="28"/>
                <w:szCs w:val="28"/>
              </w:rPr>
              <w:t xml:space="preserve">Совет </w:t>
            </w:r>
            <w:r>
              <w:rPr>
                <w:sz w:val="28"/>
                <w:szCs w:val="28"/>
              </w:rPr>
              <w:t>Губского сельского поселения</w:t>
            </w:r>
            <w:r w:rsidRPr="0014752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е </w:t>
            </w: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  <w:r>
              <w:rPr>
                <w:sz w:val="28"/>
                <w:szCs w:val="28"/>
              </w:rPr>
              <w:t xml:space="preserve"> и л</w:t>
            </w:r>
            <w:r w:rsidRPr="0014752C">
              <w:rPr>
                <w:sz w:val="28"/>
                <w:szCs w:val="28"/>
              </w:rPr>
              <w:t>:</w:t>
            </w:r>
          </w:p>
          <w:p w:rsidR="007D15F6" w:rsidRDefault="007D15F6" w:rsidP="007D15F6">
            <w:pPr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EF40B5">
              <w:rPr>
                <w:color w:val="000000"/>
                <w:spacing w:val="4"/>
                <w:sz w:val="28"/>
                <w:szCs w:val="28"/>
              </w:rPr>
              <w:t>1.</w:t>
            </w:r>
            <w:r>
              <w:rPr>
                <w:color w:val="000000"/>
                <w:spacing w:val="4"/>
                <w:sz w:val="28"/>
                <w:szCs w:val="28"/>
              </w:rPr>
              <w:t>Признать утратившим силу</w:t>
            </w:r>
            <w:r w:rsidRPr="00EF40B5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EF40B5">
              <w:rPr>
                <w:sz w:val="28"/>
                <w:szCs w:val="28"/>
              </w:rPr>
              <w:t>решение Совета Губского сельского поселения от 03</w:t>
            </w:r>
            <w:r>
              <w:rPr>
                <w:sz w:val="28"/>
                <w:szCs w:val="28"/>
              </w:rPr>
              <w:t xml:space="preserve"> февраля </w:t>
            </w:r>
            <w:r w:rsidRPr="00EF40B5">
              <w:rPr>
                <w:sz w:val="28"/>
                <w:szCs w:val="28"/>
              </w:rPr>
              <w:t>201</w:t>
            </w:r>
            <w:r w:rsidR="0013136E">
              <w:rPr>
                <w:sz w:val="28"/>
                <w:szCs w:val="28"/>
              </w:rPr>
              <w:t>6</w:t>
            </w:r>
            <w:r w:rsidRPr="00EF40B5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 xml:space="preserve"> </w:t>
            </w:r>
            <w:r w:rsidRPr="00EF40B5">
              <w:rPr>
                <w:sz w:val="28"/>
                <w:szCs w:val="28"/>
              </w:rPr>
              <w:t>75 «О предоставлении депутатами Совета Губского сельского поселения Мостовского района сведений о доходах, расходах, об имуществе  и обязательствах имущественного характера, а также сведений о доходах, расходах, об имуществе  и обязательствах имущественного характера своих супруги (супру</w:t>
            </w:r>
            <w:r>
              <w:rPr>
                <w:sz w:val="28"/>
                <w:szCs w:val="28"/>
              </w:rPr>
              <w:t>га) и несовершеннолетних детей».</w:t>
            </w:r>
            <w:proofErr w:type="gramEnd"/>
          </w:p>
          <w:p w:rsidR="0034638F" w:rsidRDefault="0034638F" w:rsidP="00024FC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871E2">
              <w:rPr>
                <w:sz w:val="28"/>
                <w:szCs w:val="28"/>
              </w:rPr>
              <w:t>2.</w:t>
            </w:r>
            <w:r w:rsidRPr="007F51BC">
              <w:rPr>
                <w:rFonts w:eastAsia="Calibri"/>
                <w:sz w:val="28"/>
                <w:szCs w:val="28"/>
                <w:lang w:eastAsia="zh-CN"/>
              </w:rPr>
              <w:t xml:space="preserve"> Общему отделу администрации Губского сельского поселения (Перова) организовать обнародование и размещение настоящего решения на официальном сайте администрации Губского сельск</w:t>
            </w:r>
            <w:r w:rsidR="00024FC9">
              <w:rPr>
                <w:rFonts w:eastAsia="Calibri"/>
                <w:sz w:val="28"/>
                <w:szCs w:val="28"/>
                <w:lang w:eastAsia="zh-CN"/>
              </w:rPr>
              <w:t>ого поселения в сети «Интернет».</w:t>
            </w:r>
          </w:p>
          <w:p w:rsidR="00024FC9" w:rsidRDefault="00024FC9" w:rsidP="0034638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13136E" w:rsidRDefault="0013136E" w:rsidP="0034638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34638F" w:rsidRDefault="0034638F" w:rsidP="0034638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lastRenderedPageBreak/>
              <w:t>2</w:t>
            </w:r>
          </w:p>
          <w:p w:rsidR="0034638F" w:rsidRPr="0034638F" w:rsidRDefault="0034638F" w:rsidP="0034638F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color w:val="000000"/>
                <w:spacing w:val="4"/>
                <w:sz w:val="28"/>
                <w:szCs w:val="28"/>
                <w:lang w:eastAsia="zh-CN"/>
              </w:rPr>
            </w:pPr>
          </w:p>
          <w:p w:rsidR="007D15F6" w:rsidRPr="0036067B" w:rsidRDefault="0034638F" w:rsidP="00024FC9">
            <w:pPr>
              <w:ind w:firstLine="70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D15F6" w:rsidRPr="0036067B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="007D15F6" w:rsidRPr="0036067B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="007D15F6" w:rsidRPr="0036067B">
              <w:rPr>
                <w:color w:val="000000"/>
                <w:sz w:val="28"/>
                <w:szCs w:val="28"/>
              </w:rPr>
              <w:t xml:space="preserve"> выполнением настоящего решения возложить </w:t>
            </w:r>
            <w:r w:rsidR="007D15F6" w:rsidRPr="0036067B">
              <w:rPr>
                <w:sz w:val="28"/>
                <w:szCs w:val="28"/>
              </w:rPr>
              <w:t xml:space="preserve">на </w:t>
            </w:r>
            <w:r w:rsidR="007D15F6">
              <w:rPr>
                <w:sz w:val="28"/>
                <w:szCs w:val="28"/>
              </w:rPr>
              <w:t>комиссию</w:t>
            </w:r>
            <w:r w:rsidR="00024FC9">
              <w:rPr>
                <w:sz w:val="28"/>
                <w:szCs w:val="28"/>
              </w:rPr>
              <w:t xml:space="preserve"> </w:t>
            </w:r>
            <w:r w:rsidR="007D15F6">
              <w:rPr>
                <w:sz w:val="28"/>
                <w:szCs w:val="28"/>
              </w:rPr>
              <w:t>по социальным вопросам</w:t>
            </w:r>
            <w:r w:rsidR="007D15F6" w:rsidRPr="0036067B">
              <w:rPr>
                <w:sz w:val="28"/>
                <w:szCs w:val="28"/>
              </w:rPr>
              <w:t xml:space="preserve"> (</w:t>
            </w:r>
            <w:r w:rsidR="007D15F6">
              <w:rPr>
                <w:sz w:val="28"/>
                <w:szCs w:val="28"/>
              </w:rPr>
              <w:t>Самойлова</w:t>
            </w:r>
            <w:r w:rsidR="007D15F6" w:rsidRPr="0036067B">
              <w:rPr>
                <w:sz w:val="28"/>
                <w:szCs w:val="28"/>
              </w:rPr>
              <w:t>).</w:t>
            </w:r>
          </w:p>
          <w:p w:rsidR="007D15F6" w:rsidRPr="0036067B" w:rsidRDefault="007D15F6" w:rsidP="007D15F6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6067B">
              <w:rPr>
                <w:color w:val="000000"/>
                <w:sz w:val="28"/>
                <w:szCs w:val="28"/>
              </w:rPr>
              <w:t>4. Решение вступает в силу со дня его обнародования.</w:t>
            </w:r>
          </w:p>
          <w:p w:rsidR="007D15F6" w:rsidRDefault="007D15F6" w:rsidP="007D15F6">
            <w:pPr>
              <w:jc w:val="both"/>
              <w:rPr>
                <w:sz w:val="28"/>
                <w:szCs w:val="28"/>
              </w:rPr>
            </w:pPr>
          </w:p>
          <w:p w:rsidR="0034638F" w:rsidRDefault="0034638F" w:rsidP="007D15F6">
            <w:pPr>
              <w:jc w:val="both"/>
              <w:rPr>
                <w:sz w:val="28"/>
                <w:szCs w:val="28"/>
              </w:rPr>
            </w:pPr>
          </w:p>
          <w:p w:rsidR="007D15F6" w:rsidRDefault="007D15F6" w:rsidP="007D15F6">
            <w:pPr>
              <w:jc w:val="both"/>
              <w:rPr>
                <w:sz w:val="28"/>
                <w:szCs w:val="28"/>
              </w:rPr>
            </w:pPr>
          </w:p>
          <w:p w:rsidR="007D15F6" w:rsidRDefault="007D15F6" w:rsidP="007D15F6">
            <w:pPr>
              <w:jc w:val="both"/>
              <w:rPr>
                <w:sz w:val="28"/>
                <w:szCs w:val="28"/>
              </w:rPr>
            </w:pPr>
          </w:p>
          <w:p w:rsidR="007D15F6" w:rsidRPr="0036067B" w:rsidRDefault="007D15F6" w:rsidP="007D15F6">
            <w:pPr>
              <w:jc w:val="both"/>
              <w:rPr>
                <w:sz w:val="28"/>
                <w:szCs w:val="28"/>
              </w:rPr>
            </w:pPr>
            <w:r w:rsidRPr="0036067B">
              <w:rPr>
                <w:sz w:val="28"/>
                <w:szCs w:val="28"/>
              </w:rPr>
              <w:t>Глава Губского</w:t>
            </w:r>
          </w:p>
          <w:p w:rsidR="007D15F6" w:rsidRPr="0036067B" w:rsidRDefault="007D15F6" w:rsidP="007D15F6">
            <w:pPr>
              <w:jc w:val="both"/>
              <w:rPr>
                <w:sz w:val="28"/>
                <w:szCs w:val="28"/>
              </w:rPr>
            </w:pPr>
            <w:r w:rsidRPr="0036067B">
              <w:rPr>
                <w:sz w:val="28"/>
                <w:szCs w:val="28"/>
              </w:rPr>
              <w:t>сельского поселения</w:t>
            </w:r>
            <w:r w:rsidRPr="0036067B">
              <w:rPr>
                <w:sz w:val="28"/>
                <w:szCs w:val="28"/>
              </w:rPr>
              <w:tab/>
            </w:r>
            <w:r w:rsidRPr="0036067B">
              <w:rPr>
                <w:sz w:val="28"/>
                <w:szCs w:val="28"/>
              </w:rPr>
              <w:tab/>
            </w:r>
            <w:r w:rsidRPr="0036067B">
              <w:rPr>
                <w:sz w:val="28"/>
                <w:szCs w:val="28"/>
              </w:rPr>
              <w:tab/>
            </w:r>
            <w:r w:rsidRPr="0036067B">
              <w:rPr>
                <w:sz w:val="28"/>
                <w:szCs w:val="28"/>
              </w:rPr>
              <w:tab/>
            </w:r>
            <w:r w:rsidRPr="0036067B">
              <w:rPr>
                <w:sz w:val="28"/>
                <w:szCs w:val="28"/>
              </w:rPr>
              <w:tab/>
            </w:r>
            <w:r w:rsidRPr="0036067B">
              <w:rPr>
                <w:sz w:val="28"/>
                <w:szCs w:val="28"/>
              </w:rPr>
              <w:tab/>
            </w:r>
            <w:r w:rsidRPr="0036067B">
              <w:rPr>
                <w:sz w:val="28"/>
                <w:szCs w:val="28"/>
              </w:rPr>
              <w:tab/>
            </w:r>
            <w:r w:rsidRPr="0036067B">
              <w:rPr>
                <w:sz w:val="28"/>
                <w:szCs w:val="28"/>
              </w:rPr>
              <w:tab/>
            </w:r>
            <w:r w:rsidR="00024FC9">
              <w:rPr>
                <w:sz w:val="28"/>
                <w:szCs w:val="28"/>
              </w:rPr>
              <w:t xml:space="preserve">      </w:t>
            </w:r>
            <w:proofErr w:type="spellStart"/>
            <w:r w:rsidRPr="0036067B">
              <w:rPr>
                <w:sz w:val="28"/>
                <w:szCs w:val="28"/>
              </w:rPr>
              <w:t>А.А.Лутай</w:t>
            </w:r>
            <w:proofErr w:type="spellEnd"/>
          </w:p>
          <w:p w:rsidR="007D15F6" w:rsidRDefault="007D15F6" w:rsidP="007D15F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7D75" w:rsidRDefault="004A7D09"/>
    <w:sectPr w:rsidR="00007D75" w:rsidSect="00024FC9">
      <w:pgSz w:w="11906" w:h="16838"/>
      <w:pgMar w:top="567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D15F6"/>
    <w:rsid w:val="00024FC9"/>
    <w:rsid w:val="0013136E"/>
    <w:rsid w:val="0034638F"/>
    <w:rsid w:val="004A7D09"/>
    <w:rsid w:val="005871E2"/>
    <w:rsid w:val="005C0307"/>
    <w:rsid w:val="007B0DB8"/>
    <w:rsid w:val="007D15F6"/>
    <w:rsid w:val="007E2CEE"/>
    <w:rsid w:val="008E37BD"/>
    <w:rsid w:val="008E52E5"/>
    <w:rsid w:val="00A741E3"/>
    <w:rsid w:val="00A95E69"/>
    <w:rsid w:val="00BF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1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15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5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2018-09-25T11:48:00Z</cp:lastPrinted>
  <dcterms:created xsi:type="dcterms:W3CDTF">2018-09-19T09:45:00Z</dcterms:created>
  <dcterms:modified xsi:type="dcterms:W3CDTF">2018-09-25T11:50:00Z</dcterms:modified>
</cp:coreProperties>
</file>